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05E51" w14:textId="77777777" w:rsidR="00527DA2" w:rsidRDefault="00527DA2" w:rsidP="00527DA2">
      <w:pPr>
        <w:jc w:val="center"/>
        <w:rPr>
          <w:rFonts w:ascii="Garamond" w:hAnsi="Garamond"/>
          <w:b/>
          <w:sz w:val="24"/>
          <w:szCs w:val="24"/>
        </w:rPr>
      </w:pPr>
    </w:p>
    <w:p w14:paraId="7F3F0BF6" w14:textId="77777777" w:rsidR="00527DA2" w:rsidRDefault="00527DA2" w:rsidP="00527DA2">
      <w:pPr>
        <w:ind w:right="-284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J e l e n l é t i   í v</w:t>
      </w:r>
    </w:p>
    <w:p w14:paraId="30BAD899" w14:textId="77777777" w:rsidR="00527DA2" w:rsidRDefault="00527DA2" w:rsidP="00527DA2">
      <w:pPr>
        <w:spacing w:before="0" w:beforeAutospacing="0" w:after="0" w:afterAutospacing="0"/>
        <w:ind w:right="-284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az Alsó- Tisza-menti Önkormányzati Társulás Társulási Tanácsa </w:t>
      </w:r>
    </w:p>
    <w:p w14:paraId="0B1445B8" w14:textId="3ECA264B" w:rsidR="00527DA2" w:rsidRDefault="00527DA2" w:rsidP="00527DA2">
      <w:pPr>
        <w:spacing w:before="0" w:beforeAutospacing="0" w:after="0" w:afterAutospacing="0"/>
        <w:ind w:right="-284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2025. </w:t>
      </w:r>
      <w:r>
        <w:rPr>
          <w:rFonts w:ascii="Garamond" w:hAnsi="Garamond"/>
          <w:b/>
          <w:sz w:val="24"/>
          <w:szCs w:val="24"/>
        </w:rPr>
        <w:t xml:space="preserve">március </w:t>
      </w:r>
      <w:r>
        <w:rPr>
          <w:rFonts w:ascii="Garamond" w:hAnsi="Garamond"/>
          <w:b/>
          <w:sz w:val="24"/>
          <w:szCs w:val="24"/>
        </w:rPr>
        <w:t>28. napján megtartott soros ülésén megjelentekről</w:t>
      </w:r>
    </w:p>
    <w:p w14:paraId="23C3590B" w14:textId="77777777" w:rsidR="00527DA2" w:rsidRDefault="00527DA2" w:rsidP="00527DA2">
      <w:pPr>
        <w:ind w:right="-284"/>
        <w:jc w:val="center"/>
        <w:rPr>
          <w:rFonts w:ascii="Garamond" w:hAnsi="Garamond"/>
          <w:b/>
          <w:sz w:val="24"/>
          <w:szCs w:val="24"/>
        </w:rPr>
      </w:pPr>
    </w:p>
    <w:p w14:paraId="183BD37D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Erhard Gyula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Társulás Társulási Tanácsa Tagja</w:t>
      </w:r>
      <w:r>
        <w:rPr>
          <w:rFonts w:ascii="Garamond" w:hAnsi="Garamond"/>
          <w:sz w:val="24"/>
          <w:szCs w:val="24"/>
        </w:rPr>
        <w:tab/>
        <w:t>……………………………….......</w:t>
      </w:r>
    </w:p>
    <w:p w14:paraId="4A2D29BE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Bánfi</w:t>
      </w:r>
      <w:proofErr w:type="spellEnd"/>
      <w:r>
        <w:rPr>
          <w:rFonts w:ascii="Garamond" w:hAnsi="Garamond"/>
          <w:sz w:val="24"/>
          <w:szCs w:val="24"/>
        </w:rPr>
        <w:t xml:space="preserve"> Sándor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Társulás Társulási Tanácsa Tagja</w:t>
      </w:r>
      <w:r>
        <w:rPr>
          <w:rFonts w:ascii="Garamond" w:hAnsi="Garamond"/>
          <w:sz w:val="24"/>
          <w:szCs w:val="24"/>
        </w:rPr>
        <w:tab/>
        <w:t>……………………………….......</w:t>
      </w:r>
    </w:p>
    <w:p w14:paraId="41A734DE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Horváth Lajos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Társulás Társulási Tanácsa Tagja</w:t>
      </w:r>
      <w:r>
        <w:rPr>
          <w:rFonts w:ascii="Garamond" w:hAnsi="Garamond"/>
          <w:sz w:val="24"/>
          <w:szCs w:val="24"/>
        </w:rPr>
        <w:tab/>
        <w:t>……………………………….......</w:t>
      </w:r>
    </w:p>
    <w:p w14:paraId="46A3F021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Bedő Tamás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Társulás Társulási Tanács Tagja</w:t>
      </w:r>
      <w:r>
        <w:rPr>
          <w:rFonts w:ascii="Garamond" w:hAnsi="Garamond"/>
          <w:sz w:val="24"/>
          <w:szCs w:val="24"/>
        </w:rPr>
        <w:tab/>
        <w:t>……………………………….......</w:t>
      </w:r>
    </w:p>
    <w:p w14:paraId="1A4006C5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Kató Pálné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Feladatellátó jegyző, jegyzőkönyvv.</w:t>
      </w:r>
      <w:r>
        <w:rPr>
          <w:rFonts w:ascii="Garamond" w:hAnsi="Garamond"/>
          <w:sz w:val="24"/>
          <w:szCs w:val="24"/>
        </w:rPr>
        <w:tab/>
        <w:t>………………………………........</w:t>
      </w:r>
      <w:r>
        <w:rPr>
          <w:rFonts w:ascii="Garamond" w:hAnsi="Garamond"/>
          <w:sz w:val="24"/>
          <w:szCs w:val="24"/>
        </w:rPr>
        <w:tab/>
      </w:r>
    </w:p>
    <w:p w14:paraId="255072CF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Dr. Faragó Péter</w:t>
      </w:r>
      <w:r>
        <w:rPr>
          <w:rFonts w:ascii="Garamond" w:hAnsi="Garamond"/>
          <w:sz w:val="24"/>
          <w:szCs w:val="24"/>
        </w:rPr>
        <w:tab/>
        <w:t>Felgyő – Tömörkény jegyzője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……………………………….......</w:t>
      </w:r>
    </w:p>
    <w:p w14:paraId="1A512E5E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Dr. Juhász László</w:t>
      </w:r>
      <w:r>
        <w:rPr>
          <w:rFonts w:ascii="Garamond" w:hAnsi="Garamond"/>
          <w:sz w:val="24"/>
          <w:szCs w:val="24"/>
        </w:rPr>
        <w:tab/>
        <w:t>Csongrád város jegyzője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……………………………….......</w:t>
      </w:r>
    </w:p>
    <w:p w14:paraId="376C8458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</w:p>
    <w:p w14:paraId="591E06A6" w14:textId="77777777" w:rsidR="00527DA2" w:rsidRDefault="00527DA2" w:rsidP="00527DA2">
      <w:pPr>
        <w:ind w:right="-284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Meghívottak:</w:t>
      </w:r>
    </w:p>
    <w:p w14:paraId="6FF1F09C" w14:textId="77777777" w:rsidR="00527DA2" w:rsidRDefault="00527DA2" w:rsidP="00527DA2">
      <w:pPr>
        <w:ind w:right="-284"/>
        <w:jc w:val="center"/>
        <w:rPr>
          <w:rFonts w:ascii="Garamond" w:hAnsi="Garamond"/>
          <w:b/>
          <w:sz w:val="24"/>
          <w:szCs w:val="24"/>
        </w:rPr>
      </w:pPr>
    </w:p>
    <w:p w14:paraId="2FA87680" w14:textId="77777777" w:rsidR="00527DA2" w:rsidRPr="00FA6A68" w:rsidRDefault="00527DA2" w:rsidP="00527DA2">
      <w:pPr>
        <w:ind w:right="-284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Dr. </w:t>
      </w:r>
      <w:proofErr w:type="spellStart"/>
      <w:r>
        <w:rPr>
          <w:rFonts w:ascii="Garamond" w:hAnsi="Garamond"/>
          <w:bCs/>
          <w:sz w:val="24"/>
          <w:szCs w:val="24"/>
        </w:rPr>
        <w:t>Subally</w:t>
      </w:r>
      <w:proofErr w:type="spellEnd"/>
      <w:r>
        <w:rPr>
          <w:rFonts w:ascii="Garamond" w:hAnsi="Garamond"/>
          <w:bCs/>
          <w:sz w:val="24"/>
          <w:szCs w:val="24"/>
        </w:rPr>
        <w:t xml:space="preserve"> Brúnó                  </w:t>
      </w:r>
      <w:r>
        <w:rPr>
          <w:rFonts w:ascii="Garamond" w:hAnsi="Garamond"/>
          <w:bCs/>
          <w:sz w:val="24"/>
          <w:szCs w:val="24"/>
        </w:rPr>
        <w:tab/>
        <w:t>Hivatalvezető</w:t>
      </w:r>
      <w:r>
        <w:rPr>
          <w:rFonts w:ascii="Garamond" w:hAnsi="Garamond"/>
          <w:bCs/>
          <w:sz w:val="24"/>
          <w:szCs w:val="24"/>
        </w:rPr>
        <w:tab/>
      </w:r>
      <w:r>
        <w:rPr>
          <w:rFonts w:ascii="Garamond" w:hAnsi="Garamond"/>
          <w:bCs/>
          <w:sz w:val="24"/>
          <w:szCs w:val="24"/>
        </w:rPr>
        <w:tab/>
      </w:r>
      <w:r>
        <w:rPr>
          <w:rFonts w:ascii="Garamond" w:hAnsi="Garamond"/>
          <w:bCs/>
          <w:sz w:val="24"/>
          <w:szCs w:val="24"/>
        </w:rPr>
        <w:tab/>
        <w:t>.............................................................</w:t>
      </w:r>
    </w:p>
    <w:p w14:paraId="6CD6E0A4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Szabóné Pálinkás Györgyi</w:t>
      </w:r>
      <w:r>
        <w:rPr>
          <w:rFonts w:ascii="Garamond" w:hAnsi="Garamond"/>
          <w:sz w:val="24"/>
          <w:szCs w:val="24"/>
        </w:rPr>
        <w:tab/>
        <w:t>intézményvezető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………………………………......</w:t>
      </w:r>
    </w:p>
    <w:p w14:paraId="0A74F31C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Mucsiné Mészáros Tímea </w:t>
      </w:r>
      <w:r>
        <w:rPr>
          <w:rFonts w:ascii="Garamond" w:hAnsi="Garamond"/>
          <w:sz w:val="24"/>
          <w:szCs w:val="24"/>
        </w:rPr>
        <w:tab/>
        <w:t>intézményvezető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</w:t>
      </w:r>
    </w:p>
    <w:p w14:paraId="439F32A4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Kádár-Kovács Márta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intézményvezető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</w:t>
      </w:r>
    </w:p>
    <w:p w14:paraId="4D66A3A1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Kajtár Anita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intézményvezető-helyettes      ............................................................</w:t>
      </w:r>
    </w:p>
    <w:p w14:paraId="75A04076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Magonyné Körmendi Judit</w:t>
      </w:r>
      <w:r>
        <w:rPr>
          <w:rFonts w:ascii="Garamond" w:hAnsi="Garamond"/>
          <w:sz w:val="24"/>
          <w:szCs w:val="24"/>
        </w:rPr>
        <w:tab/>
        <w:t>intézményvezető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</w:t>
      </w:r>
    </w:p>
    <w:p w14:paraId="1FD5DB11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Tápainé Karkas Krisztina</w:t>
      </w:r>
      <w:r>
        <w:rPr>
          <w:rFonts w:ascii="Garamond" w:hAnsi="Garamond"/>
          <w:sz w:val="24"/>
          <w:szCs w:val="24"/>
        </w:rPr>
        <w:tab/>
        <w:t>irodavezető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</w:t>
      </w:r>
    </w:p>
    <w:p w14:paraId="6A41D9BD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Sziveri</w:t>
      </w:r>
      <w:proofErr w:type="spellEnd"/>
      <w:r>
        <w:rPr>
          <w:rFonts w:ascii="Garamond" w:hAnsi="Garamond"/>
          <w:sz w:val="24"/>
          <w:szCs w:val="24"/>
        </w:rPr>
        <w:t>-Gajdán Lejla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belsőellenőr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………………………………….</w:t>
      </w:r>
    </w:p>
    <w:p w14:paraId="7B4B1B32" w14:textId="6C2BCE4E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Vida- Zsótér Dóra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irodavezető</w:t>
      </w:r>
      <w:r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helyettes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</w:t>
      </w:r>
    </w:p>
    <w:p w14:paraId="0B5F50D1" w14:textId="77777777" w:rsidR="00527DA2" w:rsidRDefault="00527DA2" w:rsidP="00527DA2">
      <w:pPr>
        <w:ind w:right="-284"/>
        <w:rPr>
          <w:rFonts w:ascii="Garamond" w:hAnsi="Garamond"/>
          <w:sz w:val="24"/>
          <w:szCs w:val="24"/>
        </w:rPr>
      </w:pPr>
    </w:p>
    <w:p w14:paraId="62AC1AF2" w14:textId="77777777" w:rsidR="00527DA2" w:rsidRPr="00D84F8F" w:rsidRDefault="00527DA2" w:rsidP="00527DA2">
      <w:pPr>
        <w:ind w:right="-28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14:paraId="03614B03" w14:textId="77777777" w:rsidR="005406D0" w:rsidRDefault="005406D0"/>
    <w:sectPr w:rsidR="005406D0" w:rsidSect="00527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A2"/>
    <w:rsid w:val="002E5FDE"/>
    <w:rsid w:val="00527DA2"/>
    <w:rsid w:val="005406D0"/>
    <w:rsid w:val="006D6D7C"/>
    <w:rsid w:val="0078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3953"/>
  <w15:chartTrackingRefBased/>
  <w15:docId w15:val="{B78D292B-1AD6-4769-9875-ED5B8C76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7DA2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27DA2"/>
    <w:pPr>
      <w:keepNext/>
      <w:keepLines/>
      <w:spacing w:before="360" w:beforeAutospacing="0" w:after="80" w:afterAutospacing="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27DA2"/>
    <w:pPr>
      <w:keepNext/>
      <w:keepLines/>
      <w:spacing w:before="160" w:beforeAutospacing="0" w:after="80" w:afterAutospacing="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27DA2"/>
    <w:pPr>
      <w:keepNext/>
      <w:keepLines/>
      <w:spacing w:before="160" w:beforeAutospacing="0" w:after="80" w:afterAutospacing="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27DA2"/>
    <w:pPr>
      <w:keepNext/>
      <w:keepLines/>
      <w:spacing w:before="80" w:beforeAutospacing="0" w:after="40" w:afterAutospacing="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27DA2"/>
    <w:pPr>
      <w:keepNext/>
      <w:keepLines/>
      <w:spacing w:before="80" w:beforeAutospacing="0" w:after="40" w:afterAutospacing="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27DA2"/>
    <w:pPr>
      <w:keepNext/>
      <w:keepLines/>
      <w:spacing w:before="40" w:beforeAutospacing="0" w:after="0" w:afterAutospacing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27DA2"/>
    <w:pPr>
      <w:keepNext/>
      <w:keepLines/>
      <w:spacing w:before="40" w:beforeAutospacing="0" w:after="0" w:afterAutospacing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27DA2"/>
    <w:pPr>
      <w:keepNext/>
      <w:keepLines/>
      <w:spacing w:before="0" w:beforeAutospacing="0" w:after="0" w:afterAutospacing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27DA2"/>
    <w:pPr>
      <w:keepNext/>
      <w:keepLines/>
      <w:spacing w:before="0" w:beforeAutospacing="0" w:after="0" w:afterAutospacing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27D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27D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27D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27DA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27DA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27DA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27DA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27DA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27DA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27DA2"/>
    <w:pPr>
      <w:spacing w:before="0" w:beforeAutospacing="0" w:after="80" w:afterAutospacing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527D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27DA2"/>
    <w:pPr>
      <w:numPr>
        <w:ilvl w:val="1"/>
      </w:numPr>
      <w:spacing w:before="0" w:beforeAutospacing="0" w:after="160" w:afterAutospacing="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527D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27DA2"/>
    <w:pPr>
      <w:spacing w:before="160" w:beforeAutospacing="0" w:after="160" w:afterAutospacing="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527DA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27DA2"/>
    <w:pPr>
      <w:spacing w:before="0" w:beforeAutospacing="0" w:after="160" w:afterAutospacing="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527DA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27D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beforeAutospacing="0" w:after="360" w:afterAutospacing="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27DA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27D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1293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2025-03-20T08:57:00Z</dcterms:created>
  <dcterms:modified xsi:type="dcterms:W3CDTF">2025-03-20T08:58:00Z</dcterms:modified>
</cp:coreProperties>
</file>